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4D199" w14:textId="13C8475A" w:rsidR="00C033D9" w:rsidRPr="00C033D9" w:rsidRDefault="00C033D9" w:rsidP="00C033D9">
      <w:pPr>
        <w:spacing w:before="100" w:beforeAutospacing="1" w:after="100" w:afterAutospacing="1"/>
        <w:outlineLvl w:val="0"/>
        <w:rPr>
          <w:rFonts w:ascii="Cambria" w:eastAsia="Times New Roman" w:hAnsi="Cambria" w:cs="Times New Roman"/>
          <w:b/>
          <w:bCs/>
          <w:color w:val="000000"/>
          <w:kern w:val="36"/>
          <w:sz w:val="48"/>
          <w:szCs w:val="48"/>
          <w:lang w:eastAsia="en-GB"/>
        </w:rPr>
      </w:pPr>
      <w:r>
        <w:rPr>
          <w:rFonts w:ascii="Cambria" w:eastAsia="Times New Roman" w:hAnsi="Cambria" w:cs="Apple Color Emoji"/>
          <w:b/>
          <w:bCs/>
          <w:color w:val="000000"/>
          <w:kern w:val="36"/>
          <w:sz w:val="48"/>
          <w:szCs w:val="48"/>
          <w:lang w:eastAsia="en-GB"/>
        </w:rPr>
        <w:t>Ashley Jones</w:t>
      </w:r>
    </w:p>
    <w:p w14:paraId="5179C26F" w14:textId="0DF18C6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Darlington, UK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</w:r>
      <w:r>
        <w:rPr>
          <w:rFonts w:ascii="Times New Roman" w:eastAsia="Times New Roman" w:hAnsi="Times New Roman" w:cs="Times New Roman"/>
          <w:color w:val="000000"/>
          <w:lang w:eastAsia="en-GB"/>
        </w:rPr>
        <w:t>07955431328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 xml:space="preserve"> |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ashleyjonespga@gmail.com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 xml:space="preserve"> | </w:t>
      </w:r>
    </w:p>
    <w:p w14:paraId="4724ECB9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26DCD3F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E9A4B39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Professional Profile</w:t>
      </w:r>
    </w:p>
    <w:p w14:paraId="3044B7A1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Commercially driven Business Development and Client Relationship professional with 9+ years’ experience building revenue streams, acquiring and retaining clients, and growing portfolios from zero within competitive environments.</w:t>
      </w:r>
    </w:p>
    <w:p w14:paraId="574560F2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Proven ability to generate new business, increase annual turnover year-on-year, and develop long-term stakeholder relationships. Experienced in consultative selling, identifying growth opportunities, and delivering structured solutions aligned to client needs.</w:t>
      </w:r>
    </w:p>
    <w:p w14:paraId="1BA50C5E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Brings strong communication skills, commercial awareness, and performance-driven mindset to growth-focused organisations across sport, travel, and SaaS sectors.</w:t>
      </w:r>
    </w:p>
    <w:p w14:paraId="25D82D92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4AE43DC4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7158EF16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Core Competencies</w:t>
      </w:r>
    </w:p>
    <w:p w14:paraId="7BD90FE8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New Business Development</w:t>
      </w:r>
    </w:p>
    <w:p w14:paraId="51442D4B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Revenue Growth &amp; Target Achievement</w:t>
      </w:r>
    </w:p>
    <w:p w14:paraId="3F8A7362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Client Acquisition &amp; Retention</w:t>
      </w:r>
    </w:p>
    <w:p w14:paraId="3D7947F9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B2B Relationship Management</w:t>
      </w:r>
    </w:p>
    <w:p w14:paraId="70CAFF55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Consultative &amp; Solution-Based Selling</w:t>
      </w:r>
    </w:p>
    <w:p w14:paraId="36B264F4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Stakeholder Engagement</w:t>
      </w:r>
    </w:p>
    <w:p w14:paraId="74D7AEE4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Account Development</w:t>
      </w:r>
    </w:p>
    <w:p w14:paraId="115D6142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Presentation &amp; Communication</w:t>
      </w:r>
    </w:p>
    <w:p w14:paraId="4668E131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Programme &amp; Service Expansion</w:t>
      </w:r>
    </w:p>
    <w:p w14:paraId="4093E1D4" w14:textId="77777777" w:rsidR="00C033D9" w:rsidRPr="00C033D9" w:rsidRDefault="00C033D9" w:rsidP="00C033D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Self-Management &amp; Field-Based Working</w:t>
      </w:r>
    </w:p>
    <w:p w14:paraId="044B515E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7BE774A9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87D4456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Professional Experience</w:t>
      </w:r>
    </w:p>
    <w:p w14:paraId="58B37221" w14:textId="77777777" w:rsidR="00C033D9" w:rsidRPr="00C033D9" w:rsidRDefault="00C033D9" w:rsidP="00C033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Business Development &amp; Client Portfolio Manager</w:t>
      </w:r>
    </w:p>
    <w:p w14:paraId="772E427D" w14:textId="35F27D18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>
        <w:rPr>
          <w:rFonts w:ascii="Times New Roman" w:eastAsia="Times New Roman" w:hAnsi="Times New Roman" w:cs="Times New Roman"/>
          <w:color w:val="000000"/>
          <w:lang w:eastAsia="en-GB"/>
        </w:rPr>
        <w:t>Ash Jones Golf / Dinsdale Golf Club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 xml:space="preserve"> | </w:t>
      </w:r>
      <w:r>
        <w:rPr>
          <w:rFonts w:ascii="Times New Roman" w:eastAsia="Times New Roman" w:hAnsi="Times New Roman" w:cs="Times New Roman"/>
          <w:color w:val="000000"/>
          <w:lang w:eastAsia="en-GB"/>
        </w:rPr>
        <w:t>2020 - 2025</w:t>
      </w:r>
    </w:p>
    <w:p w14:paraId="44B9A1D5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Built and managed a portfolio of 400+ active clients through proactive outreach, referrals, and relationship development.</w:t>
      </w:r>
    </w:p>
    <w:p w14:paraId="20823BED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Delivered 2,000+ client sessions while increasing annual turnover consistently year-on-year.</w:t>
      </w:r>
    </w:p>
    <w:p w14:paraId="3F41BAE1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Developed scalable service offerings to create recurring revenue streams.</w:t>
      </w:r>
    </w:p>
    <w:p w14:paraId="57AB2407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Identified upsell and cross-sell opportunities based on client goals and needs.</w:t>
      </w:r>
    </w:p>
    <w:p w14:paraId="5B91F5A9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Designed and launched a junior development programme, growing participation from 0 to 35 weekly attendees, creating a new and sustainable revenue channel.</w:t>
      </w:r>
    </w:p>
    <w:p w14:paraId="098A3B6D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Delivered presentations and group sessions to drive engagement and programme uptake.</w:t>
      </w:r>
    </w:p>
    <w:p w14:paraId="17166EB6" w14:textId="77777777" w:rsidR="00C033D9" w:rsidRPr="00C033D9" w:rsidRDefault="00C033D9" w:rsidP="00C033D9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Managed scheduling, client communications, and service delivery autonomously.</w:t>
      </w:r>
    </w:p>
    <w:p w14:paraId="52A1F2BD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Commercial Impact: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Established a profitable, scalable client base through structured engagement and long-term relationship management.</w:t>
      </w:r>
    </w:p>
    <w:p w14:paraId="29EA2676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02662CA7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6D242A1" w14:textId="77777777" w:rsidR="00C033D9" w:rsidRPr="00C033D9" w:rsidRDefault="00C033D9" w:rsidP="00C033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PGA Assistant Professional</w:t>
      </w:r>
    </w:p>
    <w:p w14:paraId="1B52D216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Vale of Llangollen Golf Club | 2015 – 2020</w:t>
      </w:r>
    </w:p>
    <w:p w14:paraId="5352674A" w14:textId="77777777" w:rsidR="00C033D9" w:rsidRPr="00C033D9" w:rsidRDefault="00C033D9" w:rsidP="00C033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Built a client base from 0 to 200+ through networking, referrals, and in-club promotion.</w:t>
      </w:r>
    </w:p>
    <w:p w14:paraId="1B515ECC" w14:textId="77777777" w:rsidR="00C033D9" w:rsidRPr="00C033D9" w:rsidRDefault="00C033D9" w:rsidP="00C033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Contributed to retail and equipment sales through consultative recommendations.</w:t>
      </w:r>
    </w:p>
    <w:p w14:paraId="1BAE7494" w14:textId="77777777" w:rsidR="00C033D9" w:rsidRPr="00C033D9" w:rsidRDefault="00C033D9" w:rsidP="00C033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Engaged with members and visiting golfers to drive service uptake.</w:t>
      </w:r>
    </w:p>
    <w:p w14:paraId="0EBB1BA6" w14:textId="77777777" w:rsidR="00C033D9" w:rsidRPr="00C033D9" w:rsidRDefault="00C033D9" w:rsidP="00C033D9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Supported club events and member engagement initiatives.</w:t>
      </w:r>
    </w:p>
    <w:p w14:paraId="3B206687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Commercial Impact: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Developed a sustainable client pipeline within an established club environment.</w:t>
      </w:r>
    </w:p>
    <w:p w14:paraId="650A1DDC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6555784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287270" w14:textId="77777777" w:rsidR="00C033D9" w:rsidRPr="00C033D9" w:rsidRDefault="00C033D9" w:rsidP="00C033D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Volunteer Squad Manager – West Midlands U18 Girls</w:t>
      </w:r>
    </w:p>
    <w:p w14:paraId="3ABB13A5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England Golf | 2018 – Present</w:t>
      </w:r>
    </w:p>
    <w:p w14:paraId="35ED7C6E" w14:textId="77777777" w:rsidR="00C033D9" w:rsidRPr="00C033D9" w:rsidRDefault="00C033D9" w:rsidP="00C033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Coordinated squad logistics and stakeholder communication within a regional performance structure.</w:t>
      </w:r>
    </w:p>
    <w:p w14:paraId="72CB597B" w14:textId="77777777" w:rsidR="00C033D9" w:rsidRPr="00C033D9" w:rsidRDefault="00C033D9" w:rsidP="00C033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Worked collaboratively with coaches, parents, and governing body representatives.</w:t>
      </w:r>
    </w:p>
    <w:p w14:paraId="7E34B57F" w14:textId="77777777" w:rsidR="00C033D9" w:rsidRPr="00C033D9" w:rsidRDefault="00C033D9" w:rsidP="00C033D9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Contributed to programme organisation and athlete progression.</w:t>
      </w:r>
    </w:p>
    <w:p w14:paraId="4723C60B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21AF910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271660B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Education &amp; Qualifications</w:t>
      </w:r>
    </w:p>
    <w:p w14:paraId="136489DE" w14:textId="77777777" w:rsidR="00C033D9" w:rsidRPr="00C033D9" w:rsidRDefault="00C033D9" w:rsidP="00C033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PGA Training Programme – Foundation Degree</w:t>
      </w:r>
    </w:p>
    <w:p w14:paraId="1309C345" w14:textId="77777777" w:rsidR="00C033D9" w:rsidRPr="00C033D9" w:rsidRDefault="00C033D9" w:rsidP="00C033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BSc (Hons) Sports &amp; Exercise Science</w:t>
      </w:r>
    </w:p>
    <w:p w14:paraId="7894FBB0" w14:textId="77777777" w:rsidR="00C033D9" w:rsidRPr="00C033D9" w:rsidRDefault="00C033D9" w:rsidP="00C033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Level 3 Personal Training Qualification</w:t>
      </w:r>
    </w:p>
    <w:p w14:paraId="06889609" w14:textId="77777777" w:rsidR="00C033D9" w:rsidRPr="00C033D9" w:rsidRDefault="00C033D9" w:rsidP="00C033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Level 2 Fitness Instructing Qualification</w:t>
      </w:r>
    </w:p>
    <w:p w14:paraId="40F09DED" w14:textId="77777777" w:rsidR="00C033D9" w:rsidRPr="00C033D9" w:rsidRDefault="00C033D9" w:rsidP="00C033D9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Level 1 Fitness Instructing Qualification</w:t>
      </w:r>
    </w:p>
    <w:p w14:paraId="69E771F3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2A63AED3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F0B63D9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lastRenderedPageBreak/>
        <w:t>Additional Information</w:t>
      </w:r>
    </w:p>
    <w:p w14:paraId="23025D3E" w14:textId="77777777" w:rsidR="00C033D9" w:rsidRPr="00C033D9" w:rsidRDefault="00C033D9" w:rsidP="00C033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Full UK Driving Licence</w:t>
      </w:r>
    </w:p>
    <w:p w14:paraId="2CBFCC19" w14:textId="77777777" w:rsidR="00C033D9" w:rsidRPr="00C033D9" w:rsidRDefault="00C033D9" w:rsidP="00C033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Experienced working independently and managing own schedule</w:t>
      </w:r>
    </w:p>
    <w:p w14:paraId="550593E0" w14:textId="77777777" w:rsidR="00C033D9" w:rsidRPr="00C033D9" w:rsidRDefault="00C033D9" w:rsidP="00C033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Strong understanding of customer lifecycle and retention</w:t>
      </w:r>
    </w:p>
    <w:p w14:paraId="5206EC70" w14:textId="77777777" w:rsidR="00C033D9" w:rsidRPr="00C033D9" w:rsidRDefault="00C033D9" w:rsidP="00C033D9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t>Confident engaging with professionals, stakeholders, and decision-makers</w:t>
      </w:r>
    </w:p>
    <w:p w14:paraId="6EA96C63" w14:textId="77777777" w:rsidR="00C033D9" w:rsidRPr="00C033D9" w:rsidRDefault="009139E9" w:rsidP="00C033D9">
      <w:pPr>
        <w:rPr>
          <w:rFonts w:ascii="Times New Roman" w:eastAsia="Times New Roman" w:hAnsi="Times New Roman" w:cs="Times New Roman"/>
          <w:lang w:eastAsia="en-GB"/>
        </w:rPr>
      </w:pPr>
      <w:r w:rsidRPr="00C033D9">
        <w:rPr>
          <w:rFonts w:ascii="Times New Roman" w:eastAsia="Times New Roman" w:hAnsi="Times New Roman" w:cs="Times New Roman"/>
          <w:noProof/>
          <w:lang w:eastAsia="en-GB"/>
        </w:rPr>
        <w:pict w14:anchorId="55AE5BE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EE2A27D" w14:textId="77777777" w:rsidR="00C033D9" w:rsidRPr="00C033D9" w:rsidRDefault="00C033D9" w:rsidP="00C033D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References</w:t>
      </w:r>
    </w:p>
    <w:p w14:paraId="57808461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Perry Alexander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Owner – Dinsdale Golf Club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Available upon request</w:t>
      </w:r>
    </w:p>
    <w:p w14:paraId="78635786" w14:textId="77777777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Jason Davies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PGA Professional – England Golf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Available upon request</w:t>
      </w:r>
    </w:p>
    <w:p w14:paraId="1621AB2A" w14:textId="7AD60962" w:rsidR="00C033D9" w:rsidRPr="00C033D9" w:rsidRDefault="00C033D9" w:rsidP="00C033D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C033D9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Matthew Davies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PGA Professional</w:t>
      </w:r>
      <w:r w:rsidR="0087254D">
        <w:rPr>
          <w:rFonts w:ascii="Times New Roman" w:eastAsia="Times New Roman" w:hAnsi="Times New Roman" w:cs="Times New Roman"/>
          <w:color w:val="000000"/>
          <w:lang w:eastAsia="en-GB"/>
        </w:rPr>
        <w:t xml:space="preserve"> – Vale Of Llangollen Golf Club</w:t>
      </w:r>
      <w:r w:rsidRPr="00C033D9">
        <w:rPr>
          <w:rFonts w:ascii="Times New Roman" w:eastAsia="Times New Roman" w:hAnsi="Times New Roman" w:cs="Times New Roman"/>
          <w:color w:val="000000"/>
          <w:lang w:eastAsia="en-GB"/>
        </w:rPr>
        <w:br/>
        <w:t>Available upon request</w:t>
      </w:r>
    </w:p>
    <w:p w14:paraId="2F38A4C5" w14:textId="77777777" w:rsidR="0078676B" w:rsidRDefault="0078676B"/>
    <w:sectPr w:rsidR="007867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2E6F"/>
    <w:multiLevelType w:val="multilevel"/>
    <w:tmpl w:val="289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93830"/>
    <w:multiLevelType w:val="multilevel"/>
    <w:tmpl w:val="95660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A4108D"/>
    <w:multiLevelType w:val="multilevel"/>
    <w:tmpl w:val="3AD4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7C547D"/>
    <w:multiLevelType w:val="multilevel"/>
    <w:tmpl w:val="1090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56131"/>
    <w:multiLevelType w:val="multilevel"/>
    <w:tmpl w:val="C9741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AE4771"/>
    <w:multiLevelType w:val="multilevel"/>
    <w:tmpl w:val="E5AE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071561">
    <w:abstractNumId w:val="1"/>
  </w:num>
  <w:num w:numId="2" w16cid:durableId="1318923967">
    <w:abstractNumId w:val="5"/>
  </w:num>
  <w:num w:numId="3" w16cid:durableId="1073240459">
    <w:abstractNumId w:val="0"/>
  </w:num>
  <w:num w:numId="4" w16cid:durableId="886068261">
    <w:abstractNumId w:val="4"/>
  </w:num>
  <w:num w:numId="5" w16cid:durableId="1153258699">
    <w:abstractNumId w:val="3"/>
  </w:num>
  <w:num w:numId="6" w16cid:durableId="728530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777"/>
    <w:rsid w:val="00112300"/>
    <w:rsid w:val="00125979"/>
    <w:rsid w:val="001F2777"/>
    <w:rsid w:val="0078676B"/>
    <w:rsid w:val="0087254D"/>
    <w:rsid w:val="009139E9"/>
    <w:rsid w:val="00C0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F956"/>
  <w15:chartTrackingRefBased/>
  <w15:docId w15:val="{32A3DD2A-EAFF-B74D-89A6-E3A195C6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7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7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7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7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F2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2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7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7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7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77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033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03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  Abby Jones</dc:creator>
  <cp:keywords/>
  <dc:description/>
  <cp:lastModifiedBy>Ash   Abby Jones</cp:lastModifiedBy>
  <cp:revision>3</cp:revision>
  <dcterms:created xsi:type="dcterms:W3CDTF">2026-02-15T18:29:00Z</dcterms:created>
  <dcterms:modified xsi:type="dcterms:W3CDTF">2026-02-15T18:34:00Z</dcterms:modified>
</cp:coreProperties>
</file>